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4317"/>
      </w:tblGrid>
      <w:tr w:rsidR="00B35C8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3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5C88" w:rsidRDefault="00D3509C" w:rsidP="00BC0DA7">
            <w:bookmarkStart w:id="0" w:name="_GoBack"/>
            <w:bookmarkEnd w:id="0"/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Žiadosť o udelenie dovoznej licencie </w:t>
            </w:r>
            <w:r w:rsidR="00364D23"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>–</w:t>
            </w:r>
            <w:r>
              <w:rPr>
                <w:rFonts w:ascii="LiberationSans-Bold" w:hAnsi="LiberationSans-Bold" w:cs="LiberationSans-Bold"/>
                <w:b/>
                <w:bCs/>
                <w:sz w:val="26"/>
                <w:szCs w:val="26"/>
              </w:rPr>
              <w:t xml:space="preserve"> </w:t>
            </w:r>
            <w:r w:rsidR="00364D23" w:rsidRPr="00364D23">
              <w:rPr>
                <w:rFonts w:ascii="LiberationSans-Bold" w:hAnsi="LiberationSans-Bold" w:cs="LiberationSans-Bold"/>
                <w:b/>
                <w:bCs/>
                <w:sz w:val="22"/>
                <w:szCs w:val="22"/>
              </w:rPr>
              <w:t>Kórejská ľudovodemokratická republika</w:t>
            </w:r>
          </w:p>
        </w:tc>
      </w:tr>
      <w:tr w:rsidR="002C5B6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2C5B65" w:rsidRDefault="00D3509C" w:rsidP="00DD60CA"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1. Dovozca</w:t>
            </w:r>
          </w:p>
        </w:tc>
        <w:tc>
          <w:tcPr>
            <w:tcW w:w="431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2. Číslo (značka) listu žiadateľa</w:t>
            </w:r>
          </w:p>
          <w:p w:rsidR="002C5B65" w:rsidRDefault="002C5B65" w:rsidP="00DD60CA"/>
        </w:tc>
      </w:tr>
      <w:tr w:rsidR="002C5B6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C5B65" w:rsidRDefault="002C5B65" w:rsidP="00DD60CA"/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3. Kontaktná osoba žiadateľa</w:t>
            </w:r>
          </w:p>
          <w:p w:rsidR="002C5B65" w:rsidRDefault="002C5B65" w:rsidP="00DD60CA"/>
        </w:tc>
      </w:tr>
      <w:tr w:rsidR="002C5B6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2C5B65" w:rsidRDefault="002C5B65" w:rsidP="00DD60CA"/>
        </w:tc>
        <w:tc>
          <w:tcPr>
            <w:tcW w:w="4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312BBB" w:rsidRDefault="00D3509C" w:rsidP="00312BBB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4. Vydávajúci orgán</w:t>
            </w:r>
            <w:r w:rsidR="00312BBB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                                 </w:t>
            </w:r>
            <w:r w:rsidR="00312BBB">
              <w:rPr>
                <w:rFonts w:ascii="LiberationSans-Bold" w:hAnsi="LiberationSans-Bold" w:cs="LiberationSans-Bold"/>
                <w:b/>
                <w:bCs/>
              </w:rPr>
              <w:t>SK</w:t>
            </w:r>
          </w:p>
          <w:p w:rsidR="00494075" w:rsidRDefault="00D57C12" w:rsidP="00312BBB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Ministerstvo hospodárstva SR </w:t>
            </w:r>
          </w:p>
          <w:p w:rsidR="00312BBB" w:rsidRDefault="00D57C12" w:rsidP="00312BBB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O</w:t>
            </w:r>
            <w:r w:rsidR="00494075">
              <w:rPr>
                <w:rFonts w:ascii="LiberationSans-Regular" w:hAnsi="LiberationSans-Regular" w:cs="LiberationSans-Regular"/>
                <w:sz w:val="20"/>
                <w:szCs w:val="20"/>
              </w:rPr>
              <w:t>VOO</w:t>
            </w:r>
          </w:p>
          <w:p w:rsidR="002C5B65" w:rsidRDefault="00D57C12" w:rsidP="00FB707C">
            <w:pPr>
              <w:spacing w:after="120"/>
            </w:pP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   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M</w:t>
            </w:r>
            <w:r w:rsidR="00FE2BAD">
              <w:rPr>
                <w:rFonts w:ascii="LiberationSans-Regular" w:hAnsi="LiberationSans-Regular" w:cs="LiberationSans-Regular"/>
                <w:sz w:val="20"/>
                <w:szCs w:val="20"/>
              </w:rPr>
              <w:t>lynské nivy</w:t>
            </w:r>
            <w:r w:rsidR="00AC594B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</w:t>
            </w:r>
            <w:r w:rsidR="00FE2BAD">
              <w:rPr>
                <w:rFonts w:ascii="LiberationSans-Regular" w:hAnsi="LiberationSans-Regular" w:cs="LiberationSans-Regular"/>
                <w:sz w:val="20"/>
                <w:szCs w:val="20"/>
              </w:rPr>
              <w:t>44/a</w:t>
            </w:r>
            <w:r w:rsidR="00312BBB">
              <w:rPr>
                <w:rFonts w:ascii="LiberationSans-Regular" w:hAnsi="LiberationSans-Regular" w:cs="LiberationSans-Regular"/>
                <w:sz w:val="20"/>
                <w:szCs w:val="20"/>
              </w:rPr>
              <w:t>, 827 15 Bratislava</w:t>
            </w:r>
            <w:r w:rsidR="00364D23">
              <w:rPr>
                <w:rFonts w:ascii="LiberationSans-Regular" w:hAnsi="LiberationSans-Regular" w:cs="LiberationSans-Regular"/>
                <w:sz w:val="20"/>
                <w:szCs w:val="20"/>
              </w:rPr>
              <w:t xml:space="preserve"> 212</w:t>
            </w:r>
          </w:p>
        </w:tc>
      </w:tr>
      <w:tr w:rsidR="009C6D4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9C6D40" w:rsidRDefault="00D3509C" w:rsidP="00D3509C">
            <w:pPr>
              <w:autoSpaceDE w:val="0"/>
              <w:autoSpaceDN w:val="0"/>
              <w:adjustRightInd w:val="0"/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5. Zástupca/deklarant</w:t>
            </w:r>
          </w:p>
        </w:tc>
        <w:tc>
          <w:tcPr>
            <w:tcW w:w="431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C6D40" w:rsidRDefault="009C6D40" w:rsidP="00DD60CA"/>
        </w:tc>
      </w:tr>
      <w:tr w:rsidR="009C6D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C6D40" w:rsidRDefault="009C6D40" w:rsidP="00DD60CA"/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tbl>
            <w:tblPr>
              <w:tblpPr w:leftFromText="141" w:rightFromText="141" w:vertAnchor="text" w:horzAnchor="page" w:tblpX="3061" w:tblpY="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2"/>
            </w:tblGrid>
            <w:tr w:rsidR="009C6D4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252" w:type="dxa"/>
                </w:tcPr>
                <w:p w:rsidR="009C6D40" w:rsidRDefault="00D3509C" w:rsidP="00D3509C">
                  <w:pPr>
                    <w:spacing w:before="120"/>
                  </w:pPr>
                  <w:r>
                    <w:rPr>
                      <w:rFonts w:ascii="LiberationSans-Bold" w:hAnsi="LiberationSans-Bold" w:cs="LiberationSans-Bold"/>
                      <w:b/>
                      <w:bCs/>
                      <w:sz w:val="20"/>
                      <w:szCs w:val="20"/>
                    </w:rPr>
                    <w:t>kód:</w:t>
                  </w:r>
                </w:p>
              </w:tc>
            </w:tr>
          </w:tbl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6. Krajina pôvodu </w:t>
            </w:r>
          </w:p>
          <w:p w:rsidR="009C6D40" w:rsidRDefault="009C6D40" w:rsidP="00DD60CA"/>
        </w:tc>
      </w:tr>
      <w:tr w:rsidR="009C6D4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9C6D40" w:rsidRDefault="009C6D40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Kvótovan</w:t>
            </w:r>
            <w:r w:rsidR="00006DF6"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é</w:t>
            </w:r>
            <w:proofErr w:type="spellEnd"/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 obdobie</w:t>
            </w:r>
          </w:p>
          <w:p w:rsidR="009C6D40" w:rsidRDefault="009C6D40" w:rsidP="00DD60CA"/>
        </w:tc>
      </w:tr>
      <w:tr w:rsidR="009C6D4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7. Vývozca </w:t>
            </w:r>
          </w:p>
          <w:p w:rsidR="009C6D40" w:rsidRDefault="009C6D40" w:rsidP="00D3509C">
            <w:pPr>
              <w:autoSpaceDE w:val="0"/>
              <w:autoSpaceDN w:val="0"/>
              <w:adjustRightInd w:val="0"/>
            </w:pP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tbl>
            <w:tblPr>
              <w:tblpPr w:leftFromText="141" w:rightFromText="141" w:vertAnchor="text" w:horzAnchor="page" w:tblpX="3061" w:tblpY="361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2"/>
            </w:tblGrid>
            <w:tr w:rsidR="009C6D40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1252" w:type="dxa"/>
                </w:tcPr>
                <w:p w:rsidR="009C6D40" w:rsidRDefault="00D3509C" w:rsidP="00D3509C">
                  <w:pPr>
                    <w:spacing w:before="120"/>
                  </w:pPr>
                  <w:r>
                    <w:rPr>
                      <w:rFonts w:ascii="LiberationSans-Bold" w:hAnsi="LiberationSans-Bold" w:cs="LiberationSans-Bold"/>
                      <w:b/>
                      <w:bCs/>
                      <w:sz w:val="20"/>
                      <w:szCs w:val="20"/>
                    </w:rPr>
                    <w:t>kód:</w:t>
                  </w:r>
                </w:p>
              </w:tc>
            </w:tr>
          </w:tbl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9. Krajina obchodu</w:t>
            </w:r>
          </w:p>
          <w:p w:rsidR="009C6D40" w:rsidRDefault="009C6D40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9F36A5" w:rsidRDefault="009F36A5" w:rsidP="009F36A5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11.P</w:t>
            </w:r>
            <w:r w:rsidR="007B47B4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oložka colného sa</w:t>
            </w: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d</w:t>
            </w:r>
            <w:r w:rsidR="007B47B4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z</w:t>
            </w: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obníka</w:t>
            </w:r>
          </w:p>
          <w:p w:rsidR="009F36A5" w:rsidRDefault="00D57C12" w:rsidP="009F36A5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 xml:space="preserve">      </w:t>
            </w:r>
            <w:r w:rsidR="009F36A5">
              <w:rPr>
                <w:rFonts w:ascii="LiberationSans-Bold" w:hAnsi="LiberationSans-Bold" w:cs="LiberationSans-Bold"/>
                <w:b/>
                <w:bCs/>
                <w:sz w:val="18"/>
                <w:szCs w:val="18"/>
              </w:rPr>
              <w:t>(</w:t>
            </w:r>
            <w:r w:rsidR="009F36A5">
              <w:rPr>
                <w:rFonts w:ascii="LiberationSans-Regular" w:hAnsi="LiberationSans-Regular" w:cs="LiberationSans-Regular"/>
                <w:sz w:val="18"/>
                <w:szCs w:val="18"/>
              </w:rPr>
              <w:t>Kód HS/KN)</w:t>
            </w:r>
          </w:p>
          <w:p w:rsidR="00D3509C" w:rsidRDefault="00D3509C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4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</w:tcPr>
          <w:p w:rsidR="00D3509C" w:rsidRDefault="00D3509C" w:rsidP="00DD60CA"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10. Popis tovaru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12. Kategória tovaru</w:t>
            </w:r>
          </w:p>
          <w:p w:rsidR="00D3509C" w:rsidRDefault="00D3509C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49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D3509C" w:rsidRDefault="00D3509C" w:rsidP="00D3509C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13. Mena a hodnota (EUR/CIF)</w:t>
            </w:r>
          </w:p>
          <w:p w:rsidR="00D3509C" w:rsidRDefault="00D3509C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049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3509C" w:rsidRDefault="00D3509C" w:rsidP="00DD60CA"/>
        </w:tc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9F36A5" w:rsidRDefault="009F36A5" w:rsidP="009F36A5">
            <w:pPr>
              <w:autoSpaceDE w:val="0"/>
              <w:autoSpaceDN w:val="0"/>
              <w:adjustRightInd w:val="0"/>
              <w:rPr>
                <w:rFonts w:ascii="LiberationSans-Regular" w:hAnsi="LiberationSans-Regular" w:cs="LiberationSans-Regular"/>
                <w:sz w:val="16"/>
                <w:szCs w:val="16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14. Množstvo </w:t>
            </w:r>
            <w:r>
              <w:rPr>
                <w:rFonts w:ascii="LiberationSans-Regular" w:hAnsi="LiberationSans-Regular" w:cs="LiberationSans-Regular"/>
                <w:sz w:val="16"/>
                <w:szCs w:val="16"/>
              </w:rPr>
              <w:t>(o ktoré žiadate)</w:t>
            </w:r>
          </w:p>
          <w:p w:rsidR="00D3509C" w:rsidRDefault="00D3509C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0071A" w:rsidRDefault="00D0071A" w:rsidP="00D0071A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Prehlásenie:</w:t>
            </w:r>
          </w:p>
          <w:p w:rsidR="00D0071A" w:rsidRDefault="00D0071A" w:rsidP="00D0071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Ja, dole podpísaný, prehlasujem, že informácie uvedené v tejto žiadosti sú správne a sú poskytnuté v dobrej viere, že som registrovaný v Slovenskej republike alebo v niektorej krajine Európskeho spoločenstva.</w:t>
            </w:r>
          </w:p>
          <w:p w:rsidR="00D0071A" w:rsidRDefault="00D0071A" w:rsidP="00D0071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 xml:space="preserve">Prehlasujem, že táto žiadosť je jedinou, ktorá bola podaná mnou alebo v mojom mene (pokiaľ ide o príslušnú kategóriu a krajinu) na kvótu týkajúcu sa tovaru popísaného v tejto žiadosti, alebo že som už </w:t>
            </w:r>
            <w:proofErr w:type="spellStart"/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obdržal</w:t>
            </w:r>
            <w:proofErr w:type="spellEnd"/>
            <w:r>
              <w:rPr>
                <w:rFonts w:ascii="LiberationSans-Regular" w:hAnsi="LiberationSans-Regular" w:cs="LiberationSans-Regular"/>
                <w:sz w:val="18"/>
                <w:szCs w:val="18"/>
              </w:rPr>
              <w:t xml:space="preserve"> dovoznú licenciu na kvótu alebo tovar popísaný v žiadosti a z tejto licencie som realizoval viac ako 50% povoleného objemu dovozu.</w:t>
            </w:r>
          </w:p>
          <w:p w:rsidR="00983A64" w:rsidRDefault="00983A64" w:rsidP="00983A64">
            <w:pPr>
              <w:autoSpaceDE w:val="0"/>
              <w:autoSpaceDN w:val="0"/>
              <w:adjustRightInd w:val="0"/>
              <w:spacing w:before="120"/>
              <w:rPr>
                <w:rFonts w:ascii="LiberationSans-Regular" w:hAnsi="LiberationSans-Regular" w:cs="LiberationSans-Regular"/>
                <w:sz w:val="18"/>
                <w:szCs w:val="18"/>
              </w:rPr>
            </w:pPr>
            <w:r>
              <w:rPr>
                <w:rFonts w:ascii="LiberationSans-Regular" w:hAnsi="LiberationSans-Regular" w:cs="LiberationSans-Regular"/>
                <w:sz w:val="18"/>
                <w:szCs w:val="18"/>
              </w:rPr>
              <w:t>Zaväzujem sa vrátiť licenciu vydávajúcemu orgánu do desiatich pracovných dní od ukončenia jej platnosti.</w:t>
            </w:r>
          </w:p>
          <w:p w:rsidR="00D3509C" w:rsidRDefault="00D3509C" w:rsidP="00DD60CA"/>
        </w:tc>
      </w:tr>
      <w:tr w:rsidR="00D3509C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2C1D" w:rsidRDefault="00832C1D" w:rsidP="00832C1D">
            <w:pPr>
              <w:rPr>
                <w:rFonts w:ascii="LiberationSans-Regular" w:hAnsi="LiberationSans-Regular" w:cs="LiberationSans-Regular"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 xml:space="preserve">Vyplní štatutárny zástupca žiadateľa </w:t>
            </w:r>
            <w:r>
              <w:rPr>
                <w:rFonts w:ascii="LiberationSans-Regular" w:hAnsi="LiberationSans-Regular" w:cs="LiberationSans-Regular"/>
                <w:sz w:val="20"/>
                <w:szCs w:val="20"/>
              </w:rPr>
              <w:t>(Meno - tlačenými písmenami, funkcia, podpis)</w:t>
            </w:r>
          </w:p>
          <w:p w:rsidR="00D3509C" w:rsidRDefault="00D3509C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0361D1" w:rsidRDefault="000361D1" w:rsidP="00DD60CA"/>
          <w:p w:rsidR="00D3509C" w:rsidRDefault="00D3509C" w:rsidP="00DD60CA"/>
          <w:p w:rsidR="00D3509C" w:rsidRDefault="00D3509C" w:rsidP="00DD60CA"/>
          <w:p w:rsidR="000361D1" w:rsidRDefault="000361D1" w:rsidP="00DD60CA"/>
          <w:p w:rsidR="000361D1" w:rsidRDefault="000361D1" w:rsidP="000361D1">
            <w:pPr>
              <w:autoSpaceDE w:val="0"/>
              <w:autoSpaceDN w:val="0"/>
              <w:adjustRightInd w:val="0"/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Dátum vystavenia:                                                                                          Odtlačok pečiatka</w:t>
            </w:r>
          </w:p>
          <w:p w:rsidR="000361D1" w:rsidRDefault="000361D1" w:rsidP="00DD60CA"/>
        </w:tc>
      </w:tr>
    </w:tbl>
    <w:p w:rsidR="00DD60CA" w:rsidRDefault="00DD60CA" w:rsidP="009F36A5"/>
    <w:sectPr w:rsidR="00DD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A"/>
    <w:rsid w:val="00006DF6"/>
    <w:rsid w:val="000361D1"/>
    <w:rsid w:val="0005502D"/>
    <w:rsid w:val="000A0876"/>
    <w:rsid w:val="00166A58"/>
    <w:rsid w:val="002C5B65"/>
    <w:rsid w:val="00312BBB"/>
    <w:rsid w:val="00364D23"/>
    <w:rsid w:val="003A6A32"/>
    <w:rsid w:val="003C08EE"/>
    <w:rsid w:val="003F6C76"/>
    <w:rsid w:val="00403076"/>
    <w:rsid w:val="00406876"/>
    <w:rsid w:val="00494075"/>
    <w:rsid w:val="0058139B"/>
    <w:rsid w:val="0061214B"/>
    <w:rsid w:val="0074209C"/>
    <w:rsid w:val="007A2F74"/>
    <w:rsid w:val="007B47B4"/>
    <w:rsid w:val="00832C1D"/>
    <w:rsid w:val="008C224E"/>
    <w:rsid w:val="009671B2"/>
    <w:rsid w:val="00983A64"/>
    <w:rsid w:val="00993682"/>
    <w:rsid w:val="009C6D40"/>
    <w:rsid w:val="009F36A5"/>
    <w:rsid w:val="00AC594B"/>
    <w:rsid w:val="00B35C88"/>
    <w:rsid w:val="00BC0DA7"/>
    <w:rsid w:val="00C14750"/>
    <w:rsid w:val="00D0071A"/>
    <w:rsid w:val="00D3509C"/>
    <w:rsid w:val="00D541B2"/>
    <w:rsid w:val="00D57C12"/>
    <w:rsid w:val="00D86757"/>
    <w:rsid w:val="00DD60CA"/>
    <w:rsid w:val="00FB707C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7302-A00B-4793-9EB8-300C89DF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talabova</dc:creator>
  <cp:keywords/>
  <cp:lastModifiedBy>Tobiasova Michaela</cp:lastModifiedBy>
  <cp:revision>2</cp:revision>
  <cp:lastPrinted>2010-07-12T12:14:00Z</cp:lastPrinted>
  <dcterms:created xsi:type="dcterms:W3CDTF">2020-07-03T11:17:00Z</dcterms:created>
  <dcterms:modified xsi:type="dcterms:W3CDTF">2020-07-03T11:17:00Z</dcterms:modified>
</cp:coreProperties>
</file>